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7" w:rsidRPr="00B94D47" w:rsidRDefault="00F60147" w:rsidP="00F60147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t>СООБЩЕНИЕ</w:t>
      </w:r>
    </w:p>
    <w:p w:rsidR="00F60147" w:rsidRPr="001B1DCB" w:rsidRDefault="00F60147" w:rsidP="00F60147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>о проведении публичных слушаниях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созданная постановление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D41DA1" w:rsidRDefault="00DC3274" w:rsidP="00C63CC1">
      <w:pPr>
        <w:suppressAutoHyphens/>
        <w:ind w:firstLine="567"/>
        <w:jc w:val="both"/>
        <w:rPr>
          <w:sz w:val="28"/>
          <w:szCs w:val="28"/>
        </w:rPr>
      </w:pPr>
      <w:r w:rsidRPr="00E74E7A">
        <w:rPr>
          <w:sz w:val="28"/>
          <w:szCs w:val="28"/>
        </w:rPr>
        <w:t xml:space="preserve">На рассмотрение будут представлены </w:t>
      </w:r>
      <w:r>
        <w:rPr>
          <w:sz w:val="28"/>
          <w:szCs w:val="28"/>
        </w:rPr>
        <w:t xml:space="preserve">следующие </w:t>
      </w:r>
      <w:r w:rsidRPr="00E74E7A">
        <w:rPr>
          <w:sz w:val="28"/>
          <w:szCs w:val="28"/>
        </w:rPr>
        <w:t>вопросы:</w:t>
      </w:r>
    </w:p>
    <w:p w:rsidR="00B1070F" w:rsidRPr="000B0CA3" w:rsidRDefault="00730676" w:rsidP="00C63CC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C26BE">
        <w:rPr>
          <w:b/>
          <w:sz w:val="28"/>
          <w:szCs w:val="28"/>
          <w:lang w:val="en-US" w:eastAsia="ar-SA"/>
        </w:rPr>
        <w:t>I</w:t>
      </w:r>
      <w:r>
        <w:rPr>
          <w:sz w:val="28"/>
          <w:szCs w:val="28"/>
          <w:lang w:eastAsia="ar-SA"/>
        </w:rPr>
        <w:t>.Вопросы о</w:t>
      </w:r>
      <w:r w:rsidRPr="008D5CD2">
        <w:rPr>
          <w:sz w:val="28"/>
          <w:szCs w:val="28"/>
          <w:lang w:eastAsia="ar-SA"/>
        </w:rPr>
        <w:t xml:space="preserve"> предоставлении разрешения на условно разрешенный вид использования земельных участков и (или) объектов капитального </w:t>
      </w:r>
      <w:r w:rsidRPr="00C04288">
        <w:rPr>
          <w:sz w:val="28"/>
          <w:szCs w:val="28"/>
          <w:lang w:eastAsia="ar-SA"/>
        </w:rPr>
        <w:t>строительства (при наличии), расположенных в городе Ставрополе:</w:t>
      </w:r>
    </w:p>
    <w:p w:rsidR="00152231" w:rsidRPr="005026EA" w:rsidRDefault="00152231" w:rsidP="0015223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5026EA">
        <w:rPr>
          <w:sz w:val="28"/>
          <w:szCs w:val="28"/>
          <w:lang w:eastAsia="ar-SA"/>
        </w:rPr>
        <w:t>1.</w:t>
      </w:r>
      <w:r w:rsidRPr="005026EA"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</w:t>
      </w:r>
      <w:r w:rsidRPr="005026EA">
        <w:rPr>
          <w:sz w:val="28"/>
          <w:szCs w:val="28"/>
          <w:lang w:eastAsia="ar-SA"/>
        </w:rPr>
        <w:t>: местоположение (</w:t>
      </w:r>
      <w:r>
        <w:rPr>
          <w:sz w:val="28"/>
          <w:szCs w:val="28"/>
          <w:lang w:eastAsia="ar-SA"/>
        </w:rPr>
        <w:t>адрес) – город Ставрополь, улица Горького, 20а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для использования под объектами бытового обслуживания (литер «3» - парикмахерская)</w:t>
      </w:r>
      <w:r w:rsidRPr="005026EA">
        <w:rPr>
          <w:sz w:val="28"/>
          <w:szCs w:val="28"/>
          <w:lang w:eastAsia="ar-SA"/>
        </w:rPr>
        <w:t xml:space="preserve">; заявитель – </w:t>
      </w:r>
      <w:proofErr w:type="spellStart"/>
      <w:r>
        <w:rPr>
          <w:sz w:val="28"/>
          <w:szCs w:val="28"/>
          <w:lang w:eastAsia="ar-SA"/>
        </w:rPr>
        <w:t>Неведрова</w:t>
      </w:r>
      <w:proofErr w:type="spellEnd"/>
      <w:r>
        <w:rPr>
          <w:sz w:val="28"/>
          <w:szCs w:val="28"/>
          <w:lang w:eastAsia="ar-SA"/>
        </w:rPr>
        <w:t xml:space="preserve"> Ирина Дмитриевна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под индивидуальный жилой дом со встроенно-пристроенными помещениями по обслуживанию населения</w:t>
      </w:r>
      <w:r w:rsidRPr="005026EA">
        <w:rPr>
          <w:sz w:val="28"/>
          <w:szCs w:val="28"/>
          <w:lang w:eastAsia="ar-SA"/>
        </w:rPr>
        <w:t>.</w:t>
      </w:r>
      <w:proofErr w:type="gramEnd"/>
    </w:p>
    <w:p w:rsidR="00152231" w:rsidRPr="005026EA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5026EA">
        <w:rPr>
          <w:sz w:val="28"/>
          <w:szCs w:val="28"/>
          <w:lang w:eastAsia="ar-SA"/>
        </w:rPr>
        <w:t>.</w:t>
      </w:r>
      <w:r w:rsidRPr="005026EA"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улица </w:t>
      </w:r>
      <w:r>
        <w:rPr>
          <w:sz w:val="28"/>
          <w:szCs w:val="28"/>
          <w:lang w:eastAsia="ar-SA"/>
        </w:rPr>
        <w:t>Чехова, 31/3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продолжения строительства индивидуального жилого дома</w:t>
      </w:r>
      <w:r w:rsidRPr="005026EA">
        <w:rPr>
          <w:sz w:val="28"/>
          <w:szCs w:val="28"/>
          <w:lang w:eastAsia="ar-SA"/>
        </w:rPr>
        <w:t xml:space="preserve">; заявитель – </w:t>
      </w:r>
      <w:proofErr w:type="spellStart"/>
      <w:r>
        <w:rPr>
          <w:sz w:val="28"/>
          <w:szCs w:val="28"/>
          <w:lang w:eastAsia="ar-SA"/>
        </w:rPr>
        <w:t>Каракетов</w:t>
      </w:r>
      <w:proofErr w:type="spellEnd"/>
      <w:r>
        <w:rPr>
          <w:sz w:val="28"/>
          <w:szCs w:val="28"/>
          <w:lang w:eastAsia="ar-SA"/>
        </w:rPr>
        <w:t xml:space="preserve"> Владимир </w:t>
      </w:r>
      <w:proofErr w:type="spellStart"/>
      <w:r>
        <w:rPr>
          <w:sz w:val="28"/>
          <w:szCs w:val="28"/>
          <w:lang w:eastAsia="ar-SA"/>
        </w:rPr>
        <w:t>Пателеевич</w:t>
      </w:r>
      <w:proofErr w:type="spellEnd"/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под многоквартирный жилой дом</w:t>
      </w:r>
      <w:r w:rsidRPr="005026EA">
        <w:rPr>
          <w:sz w:val="28"/>
          <w:szCs w:val="28"/>
          <w:lang w:eastAsia="ar-SA"/>
        </w:rPr>
        <w:t>.</w:t>
      </w:r>
      <w:proofErr w:type="gramEnd"/>
    </w:p>
    <w:p w:rsidR="00152231" w:rsidRPr="005026EA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5026EA">
        <w:rPr>
          <w:sz w:val="28"/>
          <w:szCs w:val="28"/>
          <w:lang w:eastAsia="ar-SA"/>
        </w:rPr>
        <w:t>.</w:t>
      </w:r>
      <w:r w:rsidRPr="005026EA">
        <w:rPr>
          <w:sz w:val="28"/>
          <w:szCs w:val="28"/>
          <w:lang w:eastAsia="ar-SA"/>
        </w:rPr>
        <w:tab/>
        <w:t xml:space="preserve">Земельный участок и объект капитального строительства: местоположение (адрес) – город Ставрополь, </w:t>
      </w:r>
      <w:r>
        <w:rPr>
          <w:sz w:val="28"/>
          <w:szCs w:val="28"/>
          <w:lang w:eastAsia="ar-SA"/>
        </w:rPr>
        <w:t>ГК «Мотор», № 259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объекты торгового назначения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 xml:space="preserve">Аракелян Артур </w:t>
      </w:r>
      <w:proofErr w:type="spellStart"/>
      <w:r>
        <w:rPr>
          <w:sz w:val="28"/>
          <w:szCs w:val="28"/>
          <w:lang w:eastAsia="ar-SA"/>
        </w:rPr>
        <w:t>Гамлетович</w:t>
      </w:r>
      <w:proofErr w:type="spellEnd"/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под гаражом индивидуального автотранспорта</w:t>
      </w:r>
      <w:r w:rsidRPr="005026EA">
        <w:rPr>
          <w:sz w:val="28"/>
          <w:szCs w:val="28"/>
          <w:lang w:eastAsia="ar-SA"/>
        </w:rPr>
        <w:t>.</w:t>
      </w:r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</w:t>
      </w:r>
      <w:r>
        <w:rPr>
          <w:sz w:val="28"/>
          <w:szCs w:val="28"/>
          <w:lang w:eastAsia="ar-SA"/>
        </w:rPr>
        <w:t>улица Индустриальная, 31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под объектом производственного назначения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ООО ПКФ «Металлопласт»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 xml:space="preserve">под производственные объекты класса санитарной вредности не выше </w:t>
      </w:r>
      <w:r>
        <w:rPr>
          <w:sz w:val="28"/>
          <w:szCs w:val="28"/>
          <w:lang w:val="en-US" w:eastAsia="ar-SA"/>
        </w:rPr>
        <w:t>V</w:t>
      </w:r>
      <w:r w:rsidRPr="005026EA">
        <w:rPr>
          <w:sz w:val="28"/>
          <w:szCs w:val="28"/>
          <w:lang w:eastAsia="ar-SA"/>
        </w:rPr>
        <w:t>.</w:t>
      </w:r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</w:t>
      </w:r>
      <w:r>
        <w:rPr>
          <w:sz w:val="28"/>
          <w:szCs w:val="28"/>
          <w:lang w:eastAsia="ar-SA"/>
        </w:rPr>
        <w:t>улица Пирогова, 33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продолжения строительства многоэтажного жилого дома с мансардным этажом и встроенными помещениями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ТСЖ «Пирогова 33»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под многоквартирным жилым домом со встроенно-пристроенными помещениями</w:t>
      </w:r>
      <w:r w:rsidRPr="005026EA">
        <w:rPr>
          <w:sz w:val="28"/>
          <w:szCs w:val="28"/>
          <w:lang w:eastAsia="ar-SA"/>
        </w:rPr>
        <w:t>.</w:t>
      </w:r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Pr="000C2975">
        <w:rPr>
          <w:sz w:val="28"/>
          <w:szCs w:val="28"/>
          <w:lang w:eastAsia="ar-SA"/>
        </w:rPr>
        <w:t>.</w:t>
      </w:r>
      <w:r w:rsidRPr="000C2975">
        <w:rPr>
          <w:sz w:val="28"/>
          <w:szCs w:val="28"/>
          <w:lang w:eastAsia="ar-SA"/>
        </w:rPr>
        <w:tab/>
        <w:t xml:space="preserve">Земельный участок: местоположение (адрес) – город Ставрополь, </w:t>
      </w:r>
      <w:r>
        <w:rPr>
          <w:sz w:val="28"/>
          <w:szCs w:val="28"/>
          <w:lang w:eastAsia="ar-SA"/>
        </w:rPr>
        <w:t xml:space="preserve">внутриквартальная территория в районе жилого дома № 11 по проезду Багратиона в квартале 224; вид разрешенного использования – под </w:t>
      </w:r>
      <w:r>
        <w:rPr>
          <w:sz w:val="28"/>
          <w:szCs w:val="28"/>
          <w:lang w:eastAsia="ar-SA"/>
        </w:rPr>
        <w:lastRenderedPageBreak/>
        <w:t>металлическим гаражом, заявитель – Даниленко Алексей Леонтьевич; запрашиваемый вид использования – под гаражом индивидуального автотранспорта.</w:t>
      </w:r>
    </w:p>
    <w:p w:rsidR="00152231" w:rsidRDefault="00152231" w:rsidP="00152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7.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СТ «Селекционер», участок 49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для использования под сад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Алиев </w:t>
      </w:r>
      <w:proofErr w:type="spellStart"/>
      <w:r>
        <w:rPr>
          <w:sz w:val="28"/>
          <w:szCs w:val="28"/>
          <w:lang w:eastAsia="ar-SA"/>
        </w:rPr>
        <w:t>Шахмурад</w:t>
      </w:r>
      <w:proofErr w:type="spellEnd"/>
      <w:r>
        <w:rPr>
          <w:sz w:val="28"/>
          <w:szCs w:val="28"/>
          <w:lang w:eastAsia="ar-SA"/>
        </w:rPr>
        <w:t xml:space="preserve"> Аскер</w:t>
      </w:r>
      <w:proofErr w:type="gramStart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О</w:t>
      </w:r>
      <w:proofErr w:type="gramEnd"/>
      <w:r>
        <w:rPr>
          <w:sz w:val="28"/>
          <w:szCs w:val="28"/>
          <w:lang w:eastAsia="ar-SA"/>
        </w:rPr>
        <w:t>глы</w:t>
      </w:r>
      <w:proofErr w:type="spellEnd"/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</w:t>
      </w:r>
      <w:r>
        <w:rPr>
          <w:sz w:val="28"/>
          <w:szCs w:val="28"/>
        </w:rPr>
        <w:t>.</w:t>
      </w:r>
    </w:p>
    <w:p w:rsidR="00152231" w:rsidRDefault="00152231" w:rsidP="00152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8.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</w:t>
      </w:r>
      <w:r w:rsidRPr="005026EA">
        <w:rPr>
          <w:sz w:val="28"/>
          <w:szCs w:val="28"/>
          <w:lang w:eastAsia="ar-SA"/>
        </w:rPr>
        <w:t>: местоположение (</w:t>
      </w:r>
      <w:r>
        <w:rPr>
          <w:sz w:val="28"/>
          <w:szCs w:val="28"/>
          <w:lang w:eastAsia="ar-SA"/>
        </w:rPr>
        <w:t xml:space="preserve">адрес) – город Ставрополь, </w:t>
      </w:r>
      <w:proofErr w:type="gramStart"/>
      <w:r>
        <w:rPr>
          <w:sz w:val="28"/>
          <w:szCs w:val="28"/>
          <w:lang w:eastAsia="ar-SA"/>
        </w:rPr>
        <w:t>СТ</w:t>
      </w:r>
      <w:proofErr w:type="gramEnd"/>
      <w:r>
        <w:rPr>
          <w:sz w:val="28"/>
          <w:szCs w:val="28"/>
          <w:lang w:eastAsia="ar-SA"/>
        </w:rPr>
        <w:t xml:space="preserve"> «Авиатор-1», 167а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сад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Костенко Ирина Николаевна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</w:t>
      </w:r>
      <w:r>
        <w:rPr>
          <w:sz w:val="28"/>
          <w:szCs w:val="28"/>
        </w:rPr>
        <w:t>.</w:t>
      </w:r>
    </w:p>
    <w:p w:rsidR="00152231" w:rsidRDefault="00152231" w:rsidP="00152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9.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</w:t>
      </w:r>
      <w:r w:rsidRPr="005026EA">
        <w:rPr>
          <w:sz w:val="28"/>
          <w:szCs w:val="28"/>
          <w:lang w:eastAsia="ar-SA"/>
        </w:rPr>
        <w:t>: местоположение (</w:t>
      </w:r>
      <w:r>
        <w:rPr>
          <w:sz w:val="28"/>
          <w:szCs w:val="28"/>
          <w:lang w:eastAsia="ar-SA"/>
        </w:rPr>
        <w:t xml:space="preserve">адрес) – город Ставрополь, улица </w:t>
      </w:r>
      <w:proofErr w:type="spellStart"/>
      <w:r>
        <w:rPr>
          <w:sz w:val="28"/>
          <w:szCs w:val="28"/>
          <w:lang w:eastAsia="ar-SA"/>
        </w:rPr>
        <w:t>Голенева</w:t>
      </w:r>
      <w:proofErr w:type="spellEnd"/>
      <w:r>
        <w:rPr>
          <w:sz w:val="28"/>
          <w:szCs w:val="28"/>
          <w:lang w:eastAsia="ar-SA"/>
        </w:rPr>
        <w:t>, 73а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кафе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Меликов Петр Павлович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административное здание</w:t>
      </w:r>
      <w:r>
        <w:rPr>
          <w:sz w:val="28"/>
          <w:szCs w:val="28"/>
        </w:rPr>
        <w:t>.</w:t>
      </w:r>
    </w:p>
    <w:p w:rsidR="00152231" w:rsidRDefault="00152231" w:rsidP="00152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10.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45 Параллель, 49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для продолжения строительства индивидуального жилого дома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Остров Виктор Тимофеевич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многоквартирный жилой дом со встроенно-пристроенными помещениями</w:t>
      </w:r>
      <w:r>
        <w:rPr>
          <w:sz w:val="28"/>
          <w:szCs w:val="28"/>
        </w:rPr>
        <w:t>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</w:t>
      </w:r>
      <w:r w:rsidRPr="005026EA">
        <w:rPr>
          <w:sz w:val="28"/>
          <w:szCs w:val="28"/>
          <w:lang w:eastAsia="ar-SA"/>
        </w:rPr>
        <w:t>: местоположение (</w:t>
      </w:r>
      <w:r>
        <w:rPr>
          <w:sz w:val="28"/>
          <w:szCs w:val="28"/>
          <w:lang w:eastAsia="ar-SA"/>
        </w:rPr>
        <w:t xml:space="preserve">адрес) – город Ставрополь, хутор Грушевый, улица </w:t>
      </w:r>
      <w:proofErr w:type="spellStart"/>
      <w:r>
        <w:rPr>
          <w:sz w:val="28"/>
          <w:szCs w:val="28"/>
          <w:lang w:eastAsia="ar-SA"/>
        </w:rPr>
        <w:t>Кравцовская</w:t>
      </w:r>
      <w:proofErr w:type="spellEnd"/>
      <w:r>
        <w:rPr>
          <w:sz w:val="28"/>
          <w:szCs w:val="28"/>
          <w:lang w:eastAsia="ar-SA"/>
        </w:rPr>
        <w:t>, 8;</w:t>
      </w:r>
      <w:r w:rsidRPr="005026EA">
        <w:rPr>
          <w:sz w:val="28"/>
          <w:szCs w:val="28"/>
          <w:lang w:eastAsia="ar-SA"/>
        </w:rPr>
        <w:t xml:space="preserve">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для продолжения строительства магазина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Ктитарова</w:t>
      </w:r>
      <w:proofErr w:type="spellEnd"/>
      <w:r>
        <w:rPr>
          <w:sz w:val="28"/>
          <w:szCs w:val="28"/>
          <w:lang w:eastAsia="ar-SA"/>
        </w:rPr>
        <w:t xml:space="preserve"> Ольга Феликсовна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</w:t>
      </w:r>
      <w:r w:rsidRPr="005026EA">
        <w:rPr>
          <w:sz w:val="28"/>
          <w:szCs w:val="28"/>
          <w:lang w:eastAsia="ar-SA"/>
        </w:rPr>
        <w:t>: местоположение (</w:t>
      </w:r>
      <w:r>
        <w:rPr>
          <w:sz w:val="28"/>
          <w:szCs w:val="28"/>
          <w:lang w:eastAsia="ar-SA"/>
        </w:rPr>
        <w:t xml:space="preserve">адрес) – город Ставрополь, улица Лермонтова, 74; </w:t>
      </w:r>
      <w:r w:rsidRPr="005026EA">
        <w:rPr>
          <w:sz w:val="28"/>
          <w:szCs w:val="28"/>
          <w:lang w:eastAsia="ar-SA"/>
        </w:rPr>
        <w:t>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для индивидуального жилищного строительства, под жилую застройку индивидуальную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Николаев Игорь Николаевич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объект по обслуживанию транспортных средств, административное здание.</w:t>
      </w:r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</w:t>
      </w:r>
      <w:r w:rsidRPr="005026EA">
        <w:rPr>
          <w:sz w:val="28"/>
          <w:szCs w:val="28"/>
          <w:lang w:eastAsia="ar-SA"/>
        </w:rPr>
        <w:t>: местоположение (</w:t>
      </w:r>
      <w:r>
        <w:rPr>
          <w:sz w:val="28"/>
          <w:szCs w:val="28"/>
          <w:lang w:eastAsia="ar-SA"/>
        </w:rPr>
        <w:t>адрес) – город Ставрополь, улица Росгипрозем-3 № 26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индивидуальное жилищное строительство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Гуманюк</w:t>
      </w:r>
      <w:proofErr w:type="spellEnd"/>
      <w:r>
        <w:rPr>
          <w:sz w:val="28"/>
          <w:szCs w:val="28"/>
          <w:lang w:eastAsia="ar-SA"/>
        </w:rPr>
        <w:t xml:space="preserve"> Наталья Алексеевна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№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Юнда</w:t>
      </w:r>
      <w:proofErr w:type="spellEnd"/>
      <w:r>
        <w:rPr>
          <w:sz w:val="28"/>
          <w:szCs w:val="28"/>
          <w:lang w:eastAsia="ar-SA"/>
        </w:rPr>
        <w:t xml:space="preserve"> Марина Васильевна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15.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№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 xml:space="preserve">под </w:t>
      </w:r>
      <w:r>
        <w:rPr>
          <w:sz w:val="28"/>
          <w:szCs w:val="28"/>
        </w:rPr>
        <w:lastRenderedPageBreak/>
        <w:t>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Силюкова Ольга Александровна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16.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№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Юнда</w:t>
      </w:r>
      <w:proofErr w:type="spellEnd"/>
      <w:r>
        <w:rPr>
          <w:sz w:val="28"/>
          <w:szCs w:val="28"/>
          <w:lang w:eastAsia="ar-SA"/>
        </w:rPr>
        <w:t xml:space="preserve"> Марина Васильевна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17.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№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Левченко Галина Геннадьевна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18.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№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Санькова Светлана Викторовна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19.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№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Саньков Дмитрий Александрович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№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Хропаль</w:t>
      </w:r>
      <w:proofErr w:type="spellEnd"/>
      <w:r>
        <w:rPr>
          <w:sz w:val="28"/>
          <w:szCs w:val="28"/>
          <w:lang w:eastAsia="ar-SA"/>
        </w:rPr>
        <w:t xml:space="preserve"> Надежда Ивановна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21.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№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Спиркин Андрей Дмитриевич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22.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№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Спиркин Дмитрий Яковлевич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23.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№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Спиркин Дмитрий Яковлевич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24.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№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 xml:space="preserve">под </w:t>
      </w:r>
      <w:r>
        <w:rPr>
          <w:sz w:val="28"/>
          <w:szCs w:val="28"/>
        </w:rPr>
        <w:lastRenderedPageBreak/>
        <w:t>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Хропаль</w:t>
      </w:r>
      <w:proofErr w:type="spellEnd"/>
      <w:r>
        <w:rPr>
          <w:sz w:val="28"/>
          <w:szCs w:val="28"/>
          <w:lang w:eastAsia="ar-SA"/>
        </w:rPr>
        <w:t xml:space="preserve"> Надежда Ивановна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25.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№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Уско</w:t>
      </w:r>
      <w:proofErr w:type="spellEnd"/>
      <w:r>
        <w:rPr>
          <w:sz w:val="28"/>
          <w:szCs w:val="28"/>
          <w:lang w:eastAsia="ar-SA"/>
        </w:rPr>
        <w:t xml:space="preserve"> Иван Иванович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26.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№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Уколов Александр Валерьевич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27.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№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Скоков </w:t>
      </w:r>
      <w:proofErr w:type="spellStart"/>
      <w:r>
        <w:rPr>
          <w:sz w:val="28"/>
          <w:szCs w:val="28"/>
          <w:lang w:eastAsia="ar-SA"/>
        </w:rPr>
        <w:t>Сргей</w:t>
      </w:r>
      <w:proofErr w:type="spellEnd"/>
      <w:r>
        <w:rPr>
          <w:sz w:val="28"/>
          <w:szCs w:val="28"/>
          <w:lang w:eastAsia="ar-SA"/>
        </w:rPr>
        <w:t xml:space="preserve"> Петрович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28.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№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Цымбалова</w:t>
      </w:r>
      <w:proofErr w:type="spellEnd"/>
      <w:r>
        <w:rPr>
          <w:sz w:val="28"/>
          <w:szCs w:val="28"/>
          <w:lang w:eastAsia="ar-SA"/>
        </w:rPr>
        <w:t xml:space="preserve"> Анна Федоровна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29.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 с кадастровым номером 26:12:020901:148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Фролова Валентина Федоровна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30.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№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Новоселова Любовь Андреевна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31.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с кадастровым номером 26:12:020901:147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Полозко</w:t>
      </w:r>
      <w:proofErr w:type="spellEnd"/>
      <w:r>
        <w:rPr>
          <w:sz w:val="28"/>
          <w:szCs w:val="28"/>
          <w:lang w:eastAsia="ar-SA"/>
        </w:rPr>
        <w:t xml:space="preserve"> Константин Александрович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32.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№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Шестак</w:t>
      </w:r>
      <w:proofErr w:type="spellEnd"/>
      <w:r>
        <w:rPr>
          <w:sz w:val="28"/>
          <w:szCs w:val="28"/>
          <w:lang w:eastAsia="ar-SA"/>
        </w:rPr>
        <w:t xml:space="preserve"> Надежда Анатольевна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№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 xml:space="preserve">под </w:t>
      </w:r>
      <w:r>
        <w:rPr>
          <w:sz w:val="28"/>
          <w:szCs w:val="28"/>
        </w:rPr>
        <w:lastRenderedPageBreak/>
        <w:t>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Август Ольга Геннадьевна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34.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№ 4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Шестак</w:t>
      </w:r>
      <w:proofErr w:type="spellEnd"/>
      <w:r>
        <w:rPr>
          <w:sz w:val="28"/>
          <w:szCs w:val="28"/>
          <w:lang w:eastAsia="ar-SA"/>
        </w:rPr>
        <w:t xml:space="preserve"> Надежда Анатольевна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152231" w:rsidRDefault="00152231" w:rsidP="00152231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35.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Чапаева, с кадастровым номером 26:12:020901:143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под сельскохозяйственное производство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Шестак</w:t>
      </w:r>
      <w:proofErr w:type="spellEnd"/>
      <w:r>
        <w:rPr>
          <w:sz w:val="28"/>
          <w:szCs w:val="28"/>
          <w:lang w:eastAsia="ar-SA"/>
        </w:rPr>
        <w:t xml:space="preserve"> Надежда Анатольевна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под индивидуальный жилой дом.</w:t>
      </w:r>
      <w:proofErr w:type="gramEnd"/>
    </w:p>
    <w:p w:rsidR="0081150F" w:rsidRPr="00F975BA" w:rsidRDefault="0081150F" w:rsidP="00152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</w:t>
      </w:r>
      <w:r w:rsidRPr="00247F6A">
        <w:rPr>
          <w:sz w:val="28"/>
          <w:szCs w:val="28"/>
        </w:rPr>
        <w:t xml:space="preserve">состоятся </w:t>
      </w:r>
      <w:r w:rsidR="001E0D06">
        <w:rPr>
          <w:sz w:val="28"/>
          <w:szCs w:val="28"/>
        </w:rPr>
        <w:t>18 декабря</w:t>
      </w:r>
      <w:r>
        <w:rPr>
          <w:sz w:val="28"/>
          <w:szCs w:val="28"/>
        </w:rPr>
        <w:t xml:space="preserve"> 2015</w:t>
      </w:r>
      <w:r w:rsidRPr="00DB1F68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1</w:t>
      </w:r>
      <w:r w:rsidRPr="00DB1F68">
        <w:rPr>
          <w:sz w:val="28"/>
          <w:szCs w:val="28"/>
        </w:rPr>
        <w:t xml:space="preserve"> час. 00 мин.</w:t>
      </w:r>
      <w:r w:rsidRPr="008D19E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здании администрации города Ставрополя по адресу: город Ставрополь, проспект Карла Маркса, </w:t>
      </w:r>
      <w:r w:rsidRPr="009759B9">
        <w:rPr>
          <w:sz w:val="28"/>
          <w:szCs w:val="28"/>
          <w:lang w:eastAsia="ar-SA"/>
        </w:rPr>
        <w:t xml:space="preserve">№ 96, </w:t>
      </w:r>
      <w:r w:rsidR="00B737DF" w:rsidRPr="009759B9">
        <w:rPr>
          <w:sz w:val="28"/>
          <w:szCs w:val="28"/>
          <w:lang w:eastAsia="ar-SA"/>
        </w:rPr>
        <w:t>малый</w:t>
      </w:r>
      <w:r w:rsidRPr="009759B9">
        <w:rPr>
          <w:sz w:val="28"/>
          <w:szCs w:val="28"/>
          <w:lang w:eastAsia="ar-SA"/>
        </w:rPr>
        <w:t xml:space="preserve"> зал заседаний (кабинет</w:t>
      </w:r>
      <w:r w:rsidRPr="00F975BA">
        <w:rPr>
          <w:sz w:val="28"/>
          <w:szCs w:val="28"/>
          <w:lang w:eastAsia="ar-SA"/>
        </w:rPr>
        <w:t xml:space="preserve"> 206).</w:t>
      </w:r>
    </w:p>
    <w:p w:rsidR="0081150F" w:rsidRDefault="0081150F" w:rsidP="00505EDA">
      <w:pPr>
        <w:ind w:firstLine="708"/>
        <w:jc w:val="both"/>
        <w:rPr>
          <w:sz w:val="28"/>
          <w:szCs w:val="28"/>
        </w:rPr>
      </w:pPr>
      <w:r w:rsidRPr="00333AC8">
        <w:rPr>
          <w:sz w:val="28"/>
          <w:szCs w:val="28"/>
        </w:rPr>
        <w:t>В публичных слушаниях</w:t>
      </w:r>
      <w:r>
        <w:rPr>
          <w:sz w:val="28"/>
          <w:szCs w:val="28"/>
        </w:rPr>
        <w:t xml:space="preserve"> могут участвовать жители города Ставрополя, обладающие избирательным правом и </w:t>
      </w:r>
      <w:r w:rsidRPr="00D26A39">
        <w:rPr>
          <w:sz w:val="28"/>
          <w:szCs w:val="28"/>
        </w:rPr>
        <w:t>проживающие на территории муниципального образования города Ставрополя</w:t>
      </w:r>
      <w:r>
        <w:rPr>
          <w:sz w:val="28"/>
          <w:szCs w:val="28"/>
        </w:rPr>
        <w:t>, а также иные заинтересованные лица (далее - участники публичных слушаний).</w:t>
      </w:r>
    </w:p>
    <w:p w:rsidR="0081150F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>
        <w:rPr>
          <w:sz w:val="28"/>
          <w:szCs w:val="28"/>
          <w:lang w:eastAsia="ar-SA"/>
        </w:rPr>
        <w:t>застройке города</w:t>
      </w:r>
      <w:proofErr w:type="gramEnd"/>
      <w:r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Замечания и предложения по вынесенным вопросам представляются в </w:t>
      </w:r>
      <w:r w:rsidRPr="000C65FA">
        <w:rPr>
          <w:sz w:val="28"/>
          <w:szCs w:val="28"/>
        </w:rPr>
        <w:t xml:space="preserve"> письменном виде (напечатаны либо написаны разборчивым почерком)</w:t>
      </w:r>
      <w:r>
        <w:rPr>
          <w:sz w:val="28"/>
          <w:szCs w:val="28"/>
        </w:rPr>
        <w:t>,</w:t>
      </w:r>
      <w:r w:rsidRPr="00FB3B9C">
        <w:rPr>
          <w:sz w:val="28"/>
          <w:szCs w:val="28"/>
        </w:rPr>
        <w:t xml:space="preserve"> </w:t>
      </w:r>
      <w:r w:rsidRPr="000C65FA">
        <w:rPr>
          <w:sz w:val="28"/>
          <w:szCs w:val="28"/>
        </w:rPr>
        <w:t>должны быть логично изложены за подписью лица, их изложившего, с указанием его полных фамилии, имени, отчества, адреса места регистраци</w:t>
      </w:r>
      <w:r>
        <w:rPr>
          <w:sz w:val="28"/>
          <w:szCs w:val="28"/>
        </w:rPr>
        <w:t xml:space="preserve">и и даты подготовки предложений, в комиссию по землепользованию и застройке города Ставрополя в рабочие дни с 9 час. 00 мин. до18 час. 00 мин. по </w:t>
      </w:r>
      <w:r w:rsidR="001E0D06">
        <w:rPr>
          <w:sz w:val="28"/>
          <w:szCs w:val="28"/>
        </w:rPr>
        <w:t>17.12.</w:t>
      </w:r>
      <w:r>
        <w:rPr>
          <w:sz w:val="28"/>
          <w:szCs w:val="28"/>
        </w:rPr>
        <w:t>2015</w:t>
      </w:r>
      <w:proofErr w:type="gramEnd"/>
      <w:r>
        <w:rPr>
          <w:sz w:val="28"/>
          <w:szCs w:val="28"/>
        </w:rPr>
        <w:t xml:space="preserve"> года включительно по адресу: </w:t>
      </w:r>
      <w:r w:rsidRPr="000C65FA">
        <w:rPr>
          <w:sz w:val="28"/>
          <w:szCs w:val="28"/>
        </w:rPr>
        <w:t>ул. Мира,</w:t>
      </w:r>
      <w:r>
        <w:rPr>
          <w:sz w:val="28"/>
          <w:szCs w:val="28"/>
        </w:rPr>
        <w:t xml:space="preserve"> № </w:t>
      </w:r>
      <w:r w:rsidRPr="000C65FA">
        <w:rPr>
          <w:sz w:val="28"/>
          <w:szCs w:val="28"/>
        </w:rPr>
        <w:t>282</w:t>
      </w:r>
      <w:r>
        <w:rPr>
          <w:sz w:val="28"/>
          <w:szCs w:val="28"/>
        </w:rPr>
        <w:t>/</w:t>
      </w:r>
      <w:r w:rsidRPr="000C65FA">
        <w:rPr>
          <w:sz w:val="28"/>
          <w:szCs w:val="28"/>
        </w:rPr>
        <w:t xml:space="preserve">а, </w:t>
      </w:r>
      <w:proofErr w:type="spellStart"/>
      <w:r w:rsidRPr="000C65FA">
        <w:rPr>
          <w:sz w:val="28"/>
          <w:szCs w:val="28"/>
        </w:rPr>
        <w:t>каб</w:t>
      </w:r>
      <w:proofErr w:type="spellEnd"/>
      <w:r w:rsidRPr="000C65FA">
        <w:rPr>
          <w:sz w:val="28"/>
          <w:szCs w:val="28"/>
        </w:rPr>
        <w:t>. 40</w:t>
      </w:r>
      <w:r>
        <w:rPr>
          <w:sz w:val="28"/>
          <w:szCs w:val="28"/>
        </w:rPr>
        <w:t>.</w:t>
      </w:r>
    </w:p>
    <w:p w:rsidR="002F5C5A" w:rsidRDefault="0081150F" w:rsidP="00505EDA">
      <w:pPr>
        <w:ind w:left="142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Гражданам, явившимся на публичные </w:t>
      </w:r>
      <w:r w:rsidRPr="009374E8">
        <w:rPr>
          <w:sz w:val="28"/>
          <w:szCs w:val="28"/>
        </w:rPr>
        <w:t xml:space="preserve">слушания </w:t>
      </w:r>
      <w:r w:rsidR="001E0D06">
        <w:rPr>
          <w:sz w:val="28"/>
          <w:szCs w:val="28"/>
        </w:rPr>
        <w:t>18 декабря</w:t>
      </w:r>
      <w:r>
        <w:rPr>
          <w:sz w:val="28"/>
          <w:szCs w:val="28"/>
        </w:rPr>
        <w:t xml:space="preserve"> 2015</w:t>
      </w:r>
      <w:r w:rsidRPr="00DB1F68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  <w:bookmarkStart w:id="0" w:name="_GoBack"/>
      <w:bookmarkEnd w:id="0"/>
    </w:p>
    <w:sectPr w:rsidR="00F60147" w:rsidSect="00152231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268A2"/>
    <w:rsid w:val="000660F7"/>
    <w:rsid w:val="000B0CA3"/>
    <w:rsid w:val="000C075A"/>
    <w:rsid w:val="00152231"/>
    <w:rsid w:val="001D06AD"/>
    <w:rsid w:val="001E0D06"/>
    <w:rsid w:val="001F5455"/>
    <w:rsid w:val="00206051"/>
    <w:rsid w:val="00210023"/>
    <w:rsid w:val="00245108"/>
    <w:rsid w:val="00275D51"/>
    <w:rsid w:val="002C26BE"/>
    <w:rsid w:val="002D3E58"/>
    <w:rsid w:val="002E14F9"/>
    <w:rsid w:val="002F5C5A"/>
    <w:rsid w:val="00361F08"/>
    <w:rsid w:val="003830D6"/>
    <w:rsid w:val="003A7902"/>
    <w:rsid w:val="0048411E"/>
    <w:rsid w:val="004F5A7B"/>
    <w:rsid w:val="00505EDA"/>
    <w:rsid w:val="00505EE5"/>
    <w:rsid w:val="00510CF5"/>
    <w:rsid w:val="00534C06"/>
    <w:rsid w:val="005435CB"/>
    <w:rsid w:val="00587F0A"/>
    <w:rsid w:val="005A326F"/>
    <w:rsid w:val="005B5E43"/>
    <w:rsid w:val="00730676"/>
    <w:rsid w:val="007F1D26"/>
    <w:rsid w:val="0081150F"/>
    <w:rsid w:val="008251F8"/>
    <w:rsid w:val="00831AC1"/>
    <w:rsid w:val="00847801"/>
    <w:rsid w:val="00850CA7"/>
    <w:rsid w:val="00864AE8"/>
    <w:rsid w:val="00897ADE"/>
    <w:rsid w:val="008C0E17"/>
    <w:rsid w:val="008C3F2B"/>
    <w:rsid w:val="008F4387"/>
    <w:rsid w:val="00940598"/>
    <w:rsid w:val="009759B9"/>
    <w:rsid w:val="00994DB0"/>
    <w:rsid w:val="009A2F25"/>
    <w:rsid w:val="009C2DC6"/>
    <w:rsid w:val="00AF246D"/>
    <w:rsid w:val="00AF47B4"/>
    <w:rsid w:val="00B1070F"/>
    <w:rsid w:val="00B13E2D"/>
    <w:rsid w:val="00B737DF"/>
    <w:rsid w:val="00BE2447"/>
    <w:rsid w:val="00BE39B8"/>
    <w:rsid w:val="00C51809"/>
    <w:rsid w:val="00C63CC1"/>
    <w:rsid w:val="00CA41EC"/>
    <w:rsid w:val="00CA4F0F"/>
    <w:rsid w:val="00CB1FD7"/>
    <w:rsid w:val="00CD52E2"/>
    <w:rsid w:val="00D22393"/>
    <w:rsid w:val="00D41DA1"/>
    <w:rsid w:val="00DC3274"/>
    <w:rsid w:val="00DF38FD"/>
    <w:rsid w:val="00E43154"/>
    <w:rsid w:val="00F03994"/>
    <w:rsid w:val="00F60147"/>
    <w:rsid w:val="00F94CA0"/>
    <w:rsid w:val="00F975BA"/>
    <w:rsid w:val="00FC2497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3693D-FE0E-44DB-B12F-58B7987F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2</cp:revision>
  <dcterms:created xsi:type="dcterms:W3CDTF">2016-09-12T09:57:00Z</dcterms:created>
  <dcterms:modified xsi:type="dcterms:W3CDTF">2016-09-12T09:57:00Z</dcterms:modified>
</cp:coreProperties>
</file>